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E909" w14:textId="260C4DAD" w:rsidR="003922C2" w:rsidRDefault="003922C2">
      <w:pPr>
        <w:rPr>
          <w:b/>
        </w:rPr>
      </w:pPr>
      <w:r>
        <w:rPr>
          <w:b/>
          <w:noProof/>
          <w:color w:val="000000"/>
        </w:rPr>
        <w:drawing>
          <wp:inline distT="0" distB="0" distL="0" distR="0" wp14:anchorId="410C9AD2" wp14:editId="1B9C543D">
            <wp:extent cx="2399665" cy="1307229"/>
            <wp:effectExtent l="0" t="0" r="635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134" cy="131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E263" w14:textId="77777777" w:rsidR="003922C2" w:rsidRDefault="003922C2">
      <w:pPr>
        <w:rPr>
          <w:b/>
        </w:rPr>
      </w:pPr>
    </w:p>
    <w:p w14:paraId="4806150C" w14:textId="77777777" w:rsidR="003922C2" w:rsidRDefault="0038585B">
      <w:pPr>
        <w:rPr>
          <w:b/>
        </w:rPr>
      </w:pPr>
      <w:r>
        <w:rPr>
          <w:b/>
        </w:rPr>
        <w:t>NOTICE OF PUBLIC MEETING</w:t>
      </w:r>
      <w:r w:rsidR="003922C2">
        <w:rPr>
          <w:b/>
        </w:rPr>
        <w:t xml:space="preserve"> </w:t>
      </w:r>
    </w:p>
    <w:p w14:paraId="76ECE2F5" w14:textId="6DBEB3D6" w:rsidR="00E00510" w:rsidRDefault="0038585B">
      <w:pPr>
        <w:rPr>
          <w:b/>
        </w:rPr>
      </w:pPr>
      <w:r>
        <w:rPr>
          <w:b/>
        </w:rPr>
        <w:t>GRANT PARISH PORT COMMISSION</w:t>
      </w:r>
    </w:p>
    <w:p w14:paraId="76ECE2F7" w14:textId="7B2E1502" w:rsidR="00E00510" w:rsidRDefault="00D857B7">
      <w:pPr>
        <w:rPr>
          <w:b/>
        </w:rPr>
      </w:pPr>
      <w:bookmarkStart w:id="0" w:name="_gjdgxs" w:colFirst="0" w:colLast="0"/>
      <w:bookmarkEnd w:id="0"/>
      <w:r>
        <w:rPr>
          <w:b/>
        </w:rPr>
        <w:t xml:space="preserve">Notice Posted: </w:t>
      </w:r>
      <w:r w:rsidR="007F1991">
        <w:rPr>
          <w:b/>
        </w:rPr>
        <w:t>December 10</w:t>
      </w:r>
      <w:r w:rsidR="003E73F8">
        <w:rPr>
          <w:b/>
        </w:rPr>
        <w:t xml:space="preserve">, </w:t>
      </w:r>
      <w:r w:rsidR="00AF6C1A">
        <w:rPr>
          <w:b/>
        </w:rPr>
        <w:t>2025,</w:t>
      </w:r>
      <w:r w:rsidR="00B16DEA">
        <w:rPr>
          <w:b/>
        </w:rPr>
        <w:t xml:space="preserve"> </w:t>
      </w:r>
      <w:r w:rsidR="001F5E55">
        <w:rPr>
          <w:b/>
        </w:rPr>
        <w:t xml:space="preserve">at </w:t>
      </w:r>
      <w:r w:rsidR="00E334DA">
        <w:rPr>
          <w:b/>
        </w:rPr>
        <w:t>9:00 A</w:t>
      </w:r>
      <w:r w:rsidR="0038585B">
        <w:rPr>
          <w:b/>
        </w:rPr>
        <w:t>M</w:t>
      </w:r>
    </w:p>
    <w:p w14:paraId="76ECE2F8" w14:textId="77777777" w:rsidR="00E00510" w:rsidRDefault="0038585B">
      <w:pPr>
        <w:rPr>
          <w:b/>
        </w:rPr>
      </w:pPr>
      <w:r>
        <w:rPr>
          <w:b/>
        </w:rPr>
        <w:t>A public meeting will be held as follows:</w:t>
      </w:r>
    </w:p>
    <w:p w14:paraId="76ECE2F9" w14:textId="3EC945F5" w:rsidR="00E00510" w:rsidRDefault="00D857B7">
      <w:pPr>
        <w:rPr>
          <w:b/>
        </w:rPr>
      </w:pPr>
      <w:r>
        <w:rPr>
          <w:b/>
        </w:rPr>
        <w:t xml:space="preserve">DATE: </w:t>
      </w:r>
      <w:r w:rsidR="007F1991">
        <w:rPr>
          <w:b/>
        </w:rPr>
        <w:t>December 11</w:t>
      </w:r>
      <w:r w:rsidR="00944CB0">
        <w:rPr>
          <w:b/>
        </w:rPr>
        <w:t>, 202</w:t>
      </w:r>
      <w:r w:rsidR="007920F8">
        <w:rPr>
          <w:b/>
        </w:rPr>
        <w:t>5</w:t>
      </w:r>
      <w:r w:rsidR="003922C2">
        <w:rPr>
          <w:b/>
        </w:rPr>
        <w:t>,</w:t>
      </w:r>
      <w:r w:rsidR="006B5CFC">
        <w:rPr>
          <w:b/>
        </w:rPr>
        <w:t xml:space="preserve"> </w:t>
      </w:r>
      <w:r w:rsidR="001F5E55">
        <w:rPr>
          <w:b/>
        </w:rPr>
        <w:t xml:space="preserve">at </w:t>
      </w:r>
      <w:r w:rsidR="006B5CFC">
        <w:rPr>
          <w:b/>
        </w:rPr>
        <w:t>9</w:t>
      </w:r>
      <w:r w:rsidR="00E334DA">
        <w:rPr>
          <w:b/>
        </w:rPr>
        <w:t>:00 A</w:t>
      </w:r>
      <w:r w:rsidR="0038585B">
        <w:rPr>
          <w:b/>
        </w:rPr>
        <w:t>M</w:t>
      </w:r>
    </w:p>
    <w:p w14:paraId="76ECE2FD" w14:textId="7F88E695" w:rsidR="00E00510" w:rsidRDefault="0038585B" w:rsidP="00FB7DE4">
      <w:pPr>
        <w:spacing w:after="120" w:line="240" w:lineRule="auto"/>
        <w:rPr>
          <w:b/>
        </w:rPr>
      </w:pPr>
      <w:r>
        <w:rPr>
          <w:b/>
        </w:rPr>
        <w:t xml:space="preserve">PLACE OF MEETING: </w:t>
      </w:r>
    </w:p>
    <w:p w14:paraId="4202EDA5" w14:textId="7930F5D9" w:rsidR="00FB7DE4" w:rsidRDefault="00AB245A" w:rsidP="00FB7DE4">
      <w:pPr>
        <w:spacing w:after="120" w:line="240" w:lineRule="auto"/>
        <w:rPr>
          <w:b/>
        </w:rPr>
      </w:pPr>
      <w:r>
        <w:rPr>
          <w:b/>
        </w:rPr>
        <w:t>Grant Parish Police Jury</w:t>
      </w:r>
      <w:r w:rsidR="00FB7DE4" w:rsidRPr="00FB7DE4">
        <w:rPr>
          <w:b/>
        </w:rPr>
        <w:t>.</w:t>
      </w:r>
    </w:p>
    <w:p w14:paraId="38BB3FA8" w14:textId="77777777" w:rsidR="006B5CFC" w:rsidRDefault="006B5CFC" w:rsidP="00FB7DE4">
      <w:pPr>
        <w:spacing w:after="120" w:line="240" w:lineRule="auto"/>
        <w:rPr>
          <w:b/>
        </w:rPr>
      </w:pPr>
    </w:p>
    <w:p w14:paraId="76ECE2FE" w14:textId="77777777" w:rsidR="00E00510" w:rsidRDefault="0038585B">
      <w:pPr>
        <w:spacing w:after="120" w:line="192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76ECE2FF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CALL MEETING TO ORDER</w:t>
      </w:r>
    </w:p>
    <w:p w14:paraId="76ECE300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ROLL CALL</w:t>
      </w:r>
    </w:p>
    <w:p w14:paraId="76ECE301" w14:textId="409F9FAB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MOTION TO A</w:t>
      </w:r>
      <w:r w:rsidR="000C3B6C">
        <w:rPr>
          <w:b/>
          <w:color w:val="000000"/>
        </w:rPr>
        <w:t>CC</w:t>
      </w:r>
      <w:r w:rsidR="00D857B7">
        <w:rPr>
          <w:b/>
          <w:color w:val="000000"/>
        </w:rPr>
        <w:t xml:space="preserve">EPT </w:t>
      </w:r>
      <w:r w:rsidR="001F5E55">
        <w:rPr>
          <w:b/>
          <w:color w:val="000000"/>
        </w:rPr>
        <w:t xml:space="preserve">THE </w:t>
      </w:r>
      <w:r w:rsidR="00CC41A9">
        <w:rPr>
          <w:b/>
          <w:color w:val="000000"/>
        </w:rPr>
        <w:t>March</w:t>
      </w:r>
      <w:r w:rsidR="00A70CE5">
        <w:rPr>
          <w:b/>
          <w:color w:val="000000"/>
        </w:rPr>
        <w:t xml:space="preserve"> Minutes</w:t>
      </w:r>
    </w:p>
    <w:p w14:paraId="76ECE302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OLD BUSINESS</w:t>
      </w:r>
    </w:p>
    <w:p w14:paraId="76ECE303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NEW BUSINESS</w:t>
      </w:r>
    </w:p>
    <w:p w14:paraId="76ECE304" w14:textId="77777777" w:rsidR="00E00510" w:rsidRDefault="003858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</w:rPr>
        <w:t>MOTION TO ADJOURN</w:t>
      </w:r>
    </w:p>
    <w:p w14:paraId="76ECE305" w14:textId="77777777" w:rsidR="00E00510" w:rsidRDefault="00E005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</w:p>
    <w:p w14:paraId="76ECE307" w14:textId="39663EB6" w:rsidR="00E00510" w:rsidRDefault="00EC069A">
      <w:pPr>
        <w:spacing w:after="120" w:line="240" w:lineRule="auto"/>
        <w:rPr>
          <w:b/>
        </w:rPr>
      </w:pPr>
      <w:r>
        <w:rPr>
          <w:b/>
        </w:rPr>
        <w:t>Charlene Anderson, Secretary</w:t>
      </w:r>
    </w:p>
    <w:p w14:paraId="76ECE308" w14:textId="77777777" w:rsidR="00E00510" w:rsidRDefault="0038585B">
      <w:pPr>
        <w:spacing w:after="120" w:line="240" w:lineRule="auto"/>
        <w:rPr>
          <w:b/>
        </w:rPr>
      </w:pPr>
      <w:r>
        <w:rPr>
          <w:b/>
        </w:rPr>
        <w:t>Grant Parish Port Commission</w:t>
      </w:r>
    </w:p>
    <w:p w14:paraId="76ECE309" w14:textId="77777777" w:rsidR="00E00510" w:rsidRDefault="0038585B">
      <w:pPr>
        <w:spacing w:after="120" w:line="240" w:lineRule="auto"/>
        <w:rPr>
          <w:b/>
        </w:rPr>
      </w:pPr>
      <w:r>
        <w:rPr>
          <w:b/>
        </w:rPr>
        <w:t>200 Main Street, Colfax, LA 71417</w:t>
      </w:r>
    </w:p>
    <w:p w14:paraId="76ECE30A" w14:textId="77777777" w:rsidR="00E00510" w:rsidRDefault="00E00510">
      <w:pPr>
        <w:spacing w:after="120" w:line="192" w:lineRule="auto"/>
        <w:rPr>
          <w:b/>
        </w:rPr>
      </w:pPr>
    </w:p>
    <w:p w14:paraId="76ECE30B" w14:textId="23CFDF67" w:rsidR="00E00510" w:rsidRDefault="0038585B">
      <w:pPr>
        <w:spacing w:after="120" w:line="192" w:lineRule="auto"/>
        <w:rPr>
          <w:b/>
        </w:rPr>
      </w:pPr>
      <w:r>
        <w:rPr>
          <w:b/>
        </w:rPr>
        <w:t>In accordance with the Americans with Disabilities Act, if you need special assistanc</w:t>
      </w:r>
      <w:r w:rsidR="00AB245A">
        <w:rPr>
          <w:b/>
        </w:rPr>
        <w:t>e, please contact Charlene Anderson</w:t>
      </w:r>
      <w:r>
        <w:rPr>
          <w:b/>
        </w:rPr>
        <w:t xml:space="preserve"> at (318) 627-3157</w:t>
      </w:r>
      <w:r w:rsidR="004F1773">
        <w:rPr>
          <w:b/>
        </w:rPr>
        <w:t>,</w:t>
      </w:r>
      <w:r>
        <w:rPr>
          <w:b/>
        </w:rPr>
        <w:t xml:space="preserve"> describing the assistance that is necessary. </w:t>
      </w:r>
    </w:p>
    <w:p w14:paraId="76ECE30C" w14:textId="77777777" w:rsidR="00E00510" w:rsidRDefault="00E00510">
      <w:pPr>
        <w:spacing w:after="120" w:line="360" w:lineRule="auto"/>
        <w:rPr>
          <w:b/>
        </w:rPr>
      </w:pPr>
    </w:p>
    <w:sectPr w:rsidR="00E005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92142"/>
    <w:multiLevelType w:val="multilevel"/>
    <w:tmpl w:val="1042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35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0"/>
    <w:rsid w:val="000178BE"/>
    <w:rsid w:val="00023D66"/>
    <w:rsid w:val="00050953"/>
    <w:rsid w:val="000C3B6C"/>
    <w:rsid w:val="0014343E"/>
    <w:rsid w:val="001F5E55"/>
    <w:rsid w:val="0024503C"/>
    <w:rsid w:val="0028452E"/>
    <w:rsid w:val="00321F47"/>
    <w:rsid w:val="00327F04"/>
    <w:rsid w:val="0038585B"/>
    <w:rsid w:val="003922C2"/>
    <w:rsid w:val="003C2C09"/>
    <w:rsid w:val="003E73F8"/>
    <w:rsid w:val="0041687E"/>
    <w:rsid w:val="004A2732"/>
    <w:rsid w:val="004F1773"/>
    <w:rsid w:val="00573C1E"/>
    <w:rsid w:val="00593288"/>
    <w:rsid w:val="005D270D"/>
    <w:rsid w:val="006305CC"/>
    <w:rsid w:val="00667A9B"/>
    <w:rsid w:val="00671354"/>
    <w:rsid w:val="006B5CFC"/>
    <w:rsid w:val="007920F8"/>
    <w:rsid w:val="007F1991"/>
    <w:rsid w:val="00865045"/>
    <w:rsid w:val="0088279B"/>
    <w:rsid w:val="00895E1D"/>
    <w:rsid w:val="008F1126"/>
    <w:rsid w:val="00916711"/>
    <w:rsid w:val="00944CB0"/>
    <w:rsid w:val="00A20FED"/>
    <w:rsid w:val="00A70CE5"/>
    <w:rsid w:val="00A85C71"/>
    <w:rsid w:val="00AB245A"/>
    <w:rsid w:val="00AF6C1A"/>
    <w:rsid w:val="00B16DEA"/>
    <w:rsid w:val="00BC51AD"/>
    <w:rsid w:val="00C50704"/>
    <w:rsid w:val="00CA2ADA"/>
    <w:rsid w:val="00CC41A9"/>
    <w:rsid w:val="00D30BC3"/>
    <w:rsid w:val="00D857B7"/>
    <w:rsid w:val="00DF2C2A"/>
    <w:rsid w:val="00E00510"/>
    <w:rsid w:val="00E334DA"/>
    <w:rsid w:val="00EC069A"/>
    <w:rsid w:val="00EC13E6"/>
    <w:rsid w:val="00F336DA"/>
    <w:rsid w:val="00FA7E8E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CE2F4"/>
  <w15:docId w15:val="{194428C9-079F-4403-846B-EE59094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524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Anderson</dc:creator>
  <cp:lastModifiedBy>Charlene Anderson</cp:lastModifiedBy>
  <cp:revision>2</cp:revision>
  <cp:lastPrinted>2023-08-17T13:32:00Z</cp:lastPrinted>
  <dcterms:created xsi:type="dcterms:W3CDTF">2025-10-07T13:56:00Z</dcterms:created>
  <dcterms:modified xsi:type="dcterms:W3CDTF">2025-10-07T13:56:00Z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acfc0390-121f-4a62-beb9-431d8d037eee</vt:lpwstr>
  </property>
</Properties>
</file>